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3C" w:rsidRDefault="00A65458" w:rsidP="00A65458">
      <w:pPr>
        <w:jc w:val="center"/>
      </w:pPr>
      <w:r>
        <w:t>Chinese Hackers</w:t>
      </w:r>
    </w:p>
    <w:p w:rsidR="00A65458" w:rsidRDefault="00A65458" w:rsidP="00A65458">
      <w:r>
        <w:tab/>
        <w:t xml:space="preserve">For years now, Chinese hackers have been targeting major U.S. corporations, and stealing billions of dollars’ worth of information. According to the Washington Post, the Chinese hackers are attempting to find the “master plan” to the U.S. They seem to believe that a nation as powerful as ours would have a definitive game-plan worked out. The hackers have been tirelessly penetrating Washington systems in an effort to locate this plan. The Post says that they will be ultimately disappointed, because America runs on a reflexive response system, and there is no definitive plan laid down. Fox News links the Chinese Hackers to the Chinese government by saying that the hackers do not work on weekends. Although this evidence means very little (as most of Fox News’s evidence does), when compiled with evidence discovered by other parties, it seems likely that the hackers are being paid by the Chinese Government. </w:t>
      </w:r>
      <w:bookmarkStart w:id="0" w:name="_GoBack"/>
      <w:bookmarkEnd w:id="0"/>
    </w:p>
    <w:sectPr w:rsidR="00A6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58"/>
    <w:rsid w:val="003F3C06"/>
    <w:rsid w:val="00A65458"/>
    <w:rsid w:val="00C6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139</Words>
  <Characters>795</Characters>
  <Application>Microsoft Office Word</Application>
  <DocSecurity>0</DocSecurity>
  <Lines>6</Lines>
  <Paragraphs>1</Paragraphs>
  <ScaleCrop>false</ScaleCrop>
  <Company>Boone County Schools</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2013-02-27T14:42:00Z</dcterms:created>
  <dcterms:modified xsi:type="dcterms:W3CDTF">2013-02-27T14:50:00Z</dcterms:modified>
</cp:coreProperties>
</file>